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2D" w:rsidRDefault="0018362D" w:rsidP="001836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14" w:rsidRPr="004E3612" w:rsidRDefault="008E2614" w:rsidP="008E2614">
      <w:pPr>
        <w:pStyle w:val="western"/>
        <w:spacing w:before="0" w:beforeAutospacing="0" w:after="0" w:line="240" w:lineRule="auto"/>
        <w:ind w:firstLine="4820"/>
        <w:rPr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</w:rPr>
        <w:t>УТВЕРЖДАЮ</w:t>
      </w:r>
    </w:p>
    <w:p w:rsidR="008E2614" w:rsidRPr="004E3612" w:rsidRDefault="008E2614" w:rsidP="008E2614">
      <w:pPr>
        <w:pStyle w:val="western"/>
        <w:spacing w:before="0" w:beforeAutospacing="0" w:after="0" w:line="240" w:lineRule="auto"/>
        <w:ind w:firstLine="4820"/>
        <w:rPr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</w:rPr>
        <w:t>Заведующий ГУ «Стародорожский</w:t>
      </w:r>
    </w:p>
    <w:p w:rsidR="008E2614" w:rsidRPr="004E3612" w:rsidRDefault="008E2614" w:rsidP="008E2614">
      <w:pPr>
        <w:pStyle w:val="western"/>
        <w:spacing w:before="0" w:beforeAutospacing="0" w:after="0" w:line="240" w:lineRule="auto"/>
        <w:ind w:firstLine="4820"/>
        <w:rPr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</w:rPr>
        <w:t>районный учебно-методический</w:t>
      </w:r>
    </w:p>
    <w:p w:rsidR="008E2614" w:rsidRPr="004E3612" w:rsidRDefault="008E2614" w:rsidP="008E2614">
      <w:pPr>
        <w:pStyle w:val="western"/>
        <w:spacing w:before="0" w:beforeAutospacing="0" w:after="0" w:line="240" w:lineRule="auto"/>
        <w:ind w:firstLine="4820"/>
        <w:rPr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</w:rPr>
        <w:t>кабинет»</w:t>
      </w:r>
    </w:p>
    <w:p w:rsidR="008E2614" w:rsidRPr="004E3612" w:rsidRDefault="008E2614" w:rsidP="008E2614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</w:p>
    <w:p w:rsidR="008E2614" w:rsidRPr="004E3612" w:rsidRDefault="008E2614" w:rsidP="008E2614">
      <w:pPr>
        <w:pStyle w:val="western"/>
        <w:spacing w:before="0" w:beforeAutospacing="0" w:after="0" w:line="240" w:lineRule="auto"/>
        <w:ind w:left="4111" w:firstLine="709"/>
        <w:rPr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4E3612">
        <w:rPr>
          <w:rFonts w:ascii="Times New Roman" w:hAnsi="Times New Roman" w:cs="Times New Roman"/>
          <w:sz w:val="30"/>
          <w:szCs w:val="30"/>
        </w:rPr>
        <w:t>» сентября 2023 г.</w:t>
      </w:r>
    </w:p>
    <w:p w:rsidR="008E2614" w:rsidRDefault="008E2614" w:rsidP="001836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B2" w:rsidRPr="00350534" w:rsidRDefault="0018362D" w:rsidP="003D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</w:p>
    <w:p w:rsidR="003D3AB2" w:rsidRPr="00350534" w:rsidRDefault="003D3AB2" w:rsidP="003D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1836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Pr="00350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</w:t>
      </w:r>
    </w:p>
    <w:p w:rsidR="003D3AB2" w:rsidRDefault="003D3AB2" w:rsidP="003D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географии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50534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5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D3AB2" w:rsidRDefault="003D3AB2" w:rsidP="00183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B2" w:rsidRPr="000C6EB3" w:rsidRDefault="003D3AB2" w:rsidP="0016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6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Методическая тема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6E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Pr="000C6EB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Совершенствование профессиональной компетентности педагогов по вопросам воспитания и развития личности учащегося средствами учебного предмета «География</w:t>
      </w:r>
      <w:r w:rsidRPr="000C6E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Pr="000C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AB2" w:rsidRPr="000C6EB3" w:rsidRDefault="003D3AB2" w:rsidP="0016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6E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Цель:</w:t>
      </w:r>
      <w:r w:rsidRPr="000C6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создание условий для совершенствования профессиональной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компетентности учителей географии</w:t>
      </w:r>
      <w:r w:rsidRPr="000C6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условие обеспечения качества образовательного процесса по учебному предм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ету «География</w:t>
      </w:r>
      <w:r w:rsidRPr="000C6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3D3AB2" w:rsidRPr="000C6EB3" w:rsidRDefault="003D3AB2" w:rsidP="0016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6E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Задачи:</w:t>
      </w:r>
    </w:p>
    <w:p w:rsidR="003D3AB2" w:rsidRPr="000C6EB3" w:rsidRDefault="009B36CD" w:rsidP="0016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D3AB2" w:rsidRPr="000C6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 </w:t>
      </w:r>
      <w:r w:rsidR="003D3AB2" w:rsidRPr="000C6EB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развитию 4К-компетенций педагогических работников</w:t>
      </w:r>
      <w:r w:rsidR="003D3AB2" w:rsidRPr="000C6EB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(</w:t>
      </w:r>
      <w:r w:rsidR="003D3AB2" w:rsidRPr="000C6EB3">
        <w:rPr>
          <w:rFonts w:ascii="Times New Roman" w:eastAsia="Times New Roman" w:hAnsi="Times New Roman" w:cs="Times New Roman"/>
          <w:color w:val="040C28"/>
          <w:sz w:val="28"/>
          <w:szCs w:val="28"/>
          <w:lang w:eastAsia="ru-RU"/>
        </w:rPr>
        <w:t>креативности, критического мышления, коммуникации и кооперации)</w:t>
      </w:r>
      <w:r w:rsidR="003D3AB2" w:rsidRPr="000C6EB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для </w:t>
      </w:r>
      <w:r w:rsidR="003D3AB2" w:rsidRPr="000C6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 работы по формированию функциональной грамотности учащихся средствами учебног</w:t>
      </w:r>
      <w:r w:rsidR="003D3AB2" w:rsidRPr="000C6E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предмета </w:t>
      </w:r>
      <w:r w:rsidR="003D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«География</w:t>
      </w:r>
      <w:r w:rsidR="003D3AB2" w:rsidRPr="000C6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</w:t>
      </w:r>
    </w:p>
    <w:p w:rsidR="003D3AB2" w:rsidRPr="000C6EB3" w:rsidRDefault="009B36CD" w:rsidP="0016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D3AB2" w:rsidRPr="000C6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обсудить организационно-методические асп</w:t>
      </w:r>
      <w:r w:rsidR="003D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екты современного урока географии</w:t>
      </w:r>
      <w:r w:rsidR="003D3AB2" w:rsidRPr="000C6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использование современных методов и средств обучения, различных форм организации учебного взаимодействия, направленных на развитие и воспитание личности учащихся;</w:t>
      </w:r>
    </w:p>
    <w:p w:rsidR="003D3AB2" w:rsidRPr="000C6EB3" w:rsidRDefault="009B36CD" w:rsidP="0016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D3AB2" w:rsidRPr="000C6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 рациональные методы и приемы обучения учащихся решению практико-ориентированных задач различного уровня сложности как необходимое условие развития критического мышления;</w:t>
      </w:r>
    </w:p>
    <w:p w:rsidR="003D3AB2" w:rsidRPr="000C6EB3" w:rsidRDefault="009B36CD" w:rsidP="0016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D3AB2" w:rsidRPr="000C6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с эффективным опытом реализации воспитательного и развивающего потен</w:t>
      </w:r>
      <w:r w:rsidR="003D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циал учебного предмета «География</w:t>
      </w:r>
      <w:r w:rsidR="003D3AB2" w:rsidRPr="000C6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методами и приемами организации проектной деятельности учащихся</w:t>
      </w:r>
      <w:r w:rsidR="003D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учебных занятиях по географии</w:t>
      </w:r>
      <w:r w:rsidR="003D3AB2" w:rsidRPr="000C6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</w:p>
    <w:p w:rsidR="003D3AB2" w:rsidRDefault="009B36CD" w:rsidP="0016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D3AB2" w:rsidRPr="000C6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содействовать творческой самореализации педагогов, повышению уровня их профессионального мастерства.</w:t>
      </w:r>
      <w:r w:rsidR="003D3AB2" w:rsidRPr="000C6E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2679"/>
        <w:gridCol w:w="2829"/>
        <w:gridCol w:w="856"/>
        <w:gridCol w:w="1254"/>
        <w:gridCol w:w="1723"/>
      </w:tblGrid>
      <w:tr w:rsidR="009B36CD" w:rsidRPr="00E55C1B" w:rsidTr="0018362D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Обсуждаемые вопросы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36CD" w:rsidRPr="00E55C1B" w:rsidTr="0018362D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Семинар-практикум «Т</w:t>
            </w:r>
            <w:r w:rsidRPr="00B14790">
              <w:rPr>
                <w:rFonts w:ascii="Times New Roman" w:eastAsia="Times New Roman" w:hAnsi="Times New Roman" w:cs="Times New Roman"/>
                <w:color w:val="2B2A32"/>
                <w:sz w:val="24"/>
                <w:szCs w:val="24"/>
                <w:lang w:eastAsia="ru-RU"/>
              </w:rPr>
              <w:t xml:space="preserve">ехнология формирования 4К-компетенций педагогических </w:t>
            </w:r>
            <w:r w:rsidRPr="00B14790">
              <w:rPr>
                <w:rFonts w:ascii="Times New Roman" w:eastAsia="Times New Roman" w:hAnsi="Times New Roman" w:cs="Times New Roman"/>
                <w:color w:val="2B2A32"/>
                <w:sz w:val="24"/>
                <w:szCs w:val="24"/>
                <w:lang w:eastAsia="ru-RU"/>
              </w:rPr>
              <w:lastRenderedPageBreak/>
              <w:t>работников</w:t>
            </w:r>
            <w:r w:rsidRPr="00B1479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 (</w:t>
            </w:r>
            <w:r w:rsidRPr="00B14790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eastAsia="ru-RU"/>
              </w:rPr>
              <w:t>креативности, критического мышления, коммуникации и кооперации)</w:t>
            </w:r>
            <w:r w:rsidRPr="00B1479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 и </w:t>
            </w: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функциональной грамотности учащихся средствами учебного предмета «География».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62D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правовое и научно-методическое обеспечение образовательного процесса по географии в 2023/2024 </w:t>
            </w: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учебном году:</w:t>
            </w:r>
          </w:p>
          <w:p w:rsidR="003D3AB2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1.Кодекс Республики Беларусь об образовании, иные нормативные правовые акты, регулирующие вопросы организации образовательного процесса на II и III ступени общего среднего образования: основные положения, воспитание в системе образования, общие требования к организации образовательного процесса;</w:t>
            </w:r>
          </w:p>
          <w:p w:rsidR="003D3AB2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66BCE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безопасных условий организации образовательного процесса;</w:t>
            </w:r>
          </w:p>
          <w:p w:rsidR="003D3AB2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14FDD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бновленные учебные программы и учебно-ме</w:t>
            </w:r>
            <w:r w:rsidR="00014FDD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тодические комплексы по географии </w:t>
            </w: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3AB2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18362D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формирования 4К-компетенций педагогических работников</w:t>
            </w:r>
            <w:r w:rsidRPr="00B1479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 и </w:t>
            </w: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функциональной грамотности учащихся средствами учебного предмета «География»:</w:t>
            </w:r>
          </w:p>
          <w:p w:rsidR="003D3AB2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Start w:id="0" w:name="_GoBack"/>
            <w:bookmarkEnd w:id="0"/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географических задач как средство формирования функциональной грамотности учащихся;</w:t>
            </w:r>
          </w:p>
          <w:p w:rsidR="003D3AB2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C3A90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технологии в преподавании географии</w:t>
            </w:r>
            <w:r w:rsidR="009B36CD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C3A90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«Критического мышления»</w:t>
            </w: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362D" w:rsidRPr="00B14790" w:rsidRDefault="0018362D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2023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AB2" w:rsidRPr="00B14790" w:rsidRDefault="003D3AB2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Красовская А.В</w:t>
            </w:r>
            <w:r w:rsidR="0018362D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AB2" w:rsidRPr="00B14790" w:rsidRDefault="00014FDD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Бегунец С.Г.</w:t>
            </w:r>
            <w:r w:rsid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4FDD" w:rsidRPr="00B14790" w:rsidRDefault="00014FDD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А.К</w:t>
            </w:r>
            <w:r w:rsidR="0018362D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AB2" w:rsidRPr="00B14790" w:rsidRDefault="003D3AB2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DD" w:rsidRPr="00B14790" w:rsidRDefault="00014FDD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DD" w:rsidRPr="00B14790" w:rsidRDefault="00014FDD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DD" w:rsidRPr="00B14790" w:rsidRDefault="00014FDD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DD" w:rsidRPr="00B14790" w:rsidRDefault="00014FDD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DD" w:rsidRPr="00B14790" w:rsidRDefault="00014FDD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DD" w:rsidRPr="00B14790" w:rsidRDefault="00014FDD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DD" w:rsidRPr="00B14790" w:rsidRDefault="00014FDD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DD" w:rsidRPr="00B14790" w:rsidRDefault="00014FDD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DD" w:rsidRPr="00B14790" w:rsidRDefault="00FC3A90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Ю.А.</w:t>
            </w:r>
            <w:r w:rsid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36CD" w:rsidRPr="00B14790" w:rsidRDefault="009B36CD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Т.В</w:t>
            </w:r>
          </w:p>
          <w:p w:rsidR="00FC3A90" w:rsidRPr="00B14790" w:rsidRDefault="00FC3A90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DD" w:rsidRPr="00B14790" w:rsidRDefault="00014FDD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CD" w:rsidRPr="00E55C1B" w:rsidTr="0018362D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2.      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диалог «Креативные методы в работе с учащимися с особыми образовательными потребностями  как ресурс реализации воспитательного потенциала учебного </w:t>
            </w: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предмета»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1.Современный урок географии: использование современных методов и средств обучения, различных форм организации учебного взаимодействия, направленных на развитие и воспитание личности </w:t>
            </w: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учащихся.</w:t>
            </w:r>
          </w:p>
          <w:p w:rsidR="003D3AB2" w:rsidRPr="00B14790" w:rsidRDefault="003D3AB2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функциональной грамотности (4К-компетенций) средствами учебного предмета «Географии» как ресурс реализации воспитательного потенциала учебного предмета в работе с учащимися с особыми образовательными потребностями (высокомотивированные и одаренные учащиеся, низкомотивированные учащиеся, учащиеся с особенностями развития).   </w:t>
            </w:r>
          </w:p>
          <w:p w:rsidR="00FC3A90" w:rsidRPr="00B14790" w:rsidRDefault="00FC3A90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3AB2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парные формы работы на уроках геогра</w:t>
            </w:r>
            <w:r w:rsidR="009B36CD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E17A7B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AB2" w:rsidRPr="00B14790" w:rsidRDefault="00FC3A90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3AB2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  <w:r w:rsidR="00E17A7B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методы обучения на уроках географии как фактор повышения мотивации учащихся.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AB2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9B36CD" w:rsidP="0018362D">
            <w:pPr>
              <w:pStyle w:val="a3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 Л</w:t>
            </w:r>
            <w:r w:rsidR="00FC3A90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 w:rsidR="0018362D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5C1B" w:rsidRPr="00B14790" w:rsidRDefault="00E55C1B" w:rsidP="0018362D">
            <w:pPr>
              <w:pStyle w:val="a3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A90" w:rsidRPr="00B14790" w:rsidRDefault="00FC3A90" w:rsidP="0018362D">
            <w:pPr>
              <w:pStyle w:val="a3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Тышкевич Е.А</w:t>
            </w:r>
            <w:r w:rsidR="0018362D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AB2" w:rsidRPr="00B14790" w:rsidRDefault="003D3AB2" w:rsidP="0018362D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AB2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1B" w:rsidRPr="00B14790" w:rsidRDefault="00E55C1B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1B" w:rsidRPr="00B14790" w:rsidRDefault="00E55C1B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1B" w:rsidRPr="00B14790" w:rsidRDefault="00E55C1B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AB2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AB2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AB2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</w:t>
            </w:r>
            <w:r w:rsidR="00FC3A90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  <w:p w:rsidR="00E55C1B" w:rsidRPr="00B14790" w:rsidRDefault="00E55C1B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1B" w:rsidRPr="00B14790" w:rsidRDefault="00E55C1B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CD" w:rsidRPr="00B14790" w:rsidRDefault="009B36CD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СШ №3</w:t>
            </w:r>
          </w:p>
        </w:tc>
      </w:tr>
      <w:tr w:rsidR="009B36CD" w:rsidRPr="00E55C1B" w:rsidTr="0018362D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методических идей «Совершенствование профессиональной компетентности учителя географии по вопросам развития и воспитания личности учащегося  средствами учебного предмета»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B84174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D3AB2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воспитательного потенциала учебного предмета «География» на учебных занятиях.</w:t>
            </w:r>
          </w:p>
          <w:p w:rsidR="003D3AB2" w:rsidRPr="00B14790" w:rsidRDefault="00B84174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3D3AB2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 деятельность учащихся по географии как средство развития и воспитания личности;</w:t>
            </w:r>
          </w:p>
          <w:p w:rsidR="003D3AB2" w:rsidRPr="00B14790" w:rsidRDefault="00E17A7B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</w:t>
            </w:r>
            <w:r w:rsidR="003D3AB2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потенциала экскурсий по географии как средства формирования культуры учащихся, воспитания любви к малой родине и своей стране;</w:t>
            </w:r>
          </w:p>
          <w:p w:rsidR="009B36CD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4.Эстетическое, нравственное и гражданско-патриотическое воспитание учащихся в процессе деятельности во </w:t>
            </w: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внеучебное время по учебному пре</w:t>
            </w:r>
            <w:r w:rsidR="009B36CD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дмету «География» </w:t>
            </w:r>
          </w:p>
          <w:p w:rsidR="009B36CD" w:rsidRPr="00B14790" w:rsidRDefault="00AD399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2F77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36CD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профессиональных зап</w:t>
            </w:r>
            <w:r w:rsidR="00E17A7B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росов для планирования работы Р</w:t>
            </w:r>
            <w:r w:rsidR="009B36CD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на следующий учебный год.</w:t>
            </w:r>
          </w:p>
          <w:p w:rsidR="003D3AB2" w:rsidRPr="00B14790" w:rsidRDefault="00AD399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2F77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36CD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r w:rsidR="00772F77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гностика эффективности работы Р</w:t>
            </w:r>
            <w:r w:rsidR="009B36CD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учителей </w:t>
            </w:r>
            <w:r w:rsidR="00A86036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AB2" w:rsidRPr="00B14790" w:rsidRDefault="003D3AB2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AB2" w:rsidRPr="00B14790" w:rsidRDefault="003D3AB2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AB2" w:rsidRPr="00B14790" w:rsidRDefault="009B36CD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Левшеня Т.В</w:t>
            </w:r>
            <w:r w:rsid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9B36CD" w:rsidRPr="00B14790" w:rsidRDefault="00B14790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Пасекская СШ</w:t>
            </w:r>
          </w:p>
          <w:p w:rsidR="009B36CD" w:rsidRPr="00B14790" w:rsidRDefault="009B36CD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D3AB2" w:rsidRPr="00B14790" w:rsidRDefault="009B36CD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все. Обмен опытом</w:t>
            </w:r>
          </w:p>
          <w:p w:rsidR="00772F77" w:rsidRPr="00B14790" w:rsidRDefault="00772F77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F77" w:rsidRPr="00B14790" w:rsidRDefault="00772F77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F77" w:rsidRPr="00B14790" w:rsidRDefault="00772F77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F77" w:rsidRPr="00B14790" w:rsidRDefault="00772F77" w:rsidP="001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</w:t>
            </w:r>
            <w:r w:rsidR="00AD3992"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</w:p>
        </w:tc>
      </w:tr>
    </w:tbl>
    <w:p w:rsidR="00772F77" w:rsidRDefault="00772F77" w:rsidP="003D3A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8362D" w:rsidRDefault="00772F77" w:rsidP="0018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Председатель Р</w:t>
      </w:r>
      <w:r w:rsidR="00E55C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</w:t>
      </w:r>
    </w:p>
    <w:p w:rsidR="00772F77" w:rsidRDefault="00772F77" w:rsidP="0018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учителей географии                                         </w:t>
      </w:r>
      <w:r w:rsidR="00E55C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ab/>
        <w:t xml:space="preserve">   </w:t>
      </w:r>
      <w:r w:rsidR="001836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</w:t>
      </w:r>
      <w:r w:rsidR="00E55C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Т.В.Краснова</w:t>
      </w:r>
    </w:p>
    <w:p w:rsidR="00E55C1B" w:rsidRDefault="00E55C1B" w:rsidP="003D3A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55C1B" w:rsidRPr="0018362D" w:rsidRDefault="00E55C1B" w:rsidP="00E55C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36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C1B" w:rsidRPr="0018362D" w:rsidRDefault="00E55C1B" w:rsidP="00E55C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362D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Куратор учебно-методического</w:t>
      </w:r>
    </w:p>
    <w:p w:rsidR="00E55C1B" w:rsidRPr="0018362D" w:rsidRDefault="00E55C1B" w:rsidP="00E55C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36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объединения учителей географии                                                                                                                              </w:t>
      </w:r>
    </w:p>
    <w:p w:rsidR="00E55C1B" w:rsidRPr="0018362D" w:rsidRDefault="00E55C1B" w:rsidP="00E55C1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836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 ______________                                                                                                                                          </w:t>
      </w:r>
      <w:r w:rsidRPr="0018362D">
        <w:rPr>
          <w:rFonts w:ascii="Times New Roman" w:eastAsia="Times New Roman" w:hAnsi="Times New Roman" w:cs="Times New Roman"/>
          <w:b/>
          <w:sz w:val="30"/>
          <w:szCs w:val="30"/>
          <w:highlight w:val="yellow"/>
          <w:lang w:eastAsia="ru-RU"/>
        </w:rPr>
        <w:t xml:space="preserve">                                                                                                                                     </w:t>
      </w:r>
      <w:r w:rsidRPr="0018362D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__________ 2023г.</w:t>
      </w:r>
      <w:r w:rsidRPr="001836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E55C1B" w:rsidRDefault="00E55C1B" w:rsidP="003D3A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sectPr w:rsidR="00E55C1B" w:rsidSect="0018362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33" w:rsidRDefault="00736033" w:rsidP="0018362D">
      <w:pPr>
        <w:spacing w:after="0" w:line="240" w:lineRule="auto"/>
      </w:pPr>
      <w:r>
        <w:separator/>
      </w:r>
    </w:p>
  </w:endnote>
  <w:endnote w:type="continuationSeparator" w:id="0">
    <w:p w:rsidR="00736033" w:rsidRDefault="00736033" w:rsidP="0018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33" w:rsidRDefault="00736033" w:rsidP="0018362D">
      <w:pPr>
        <w:spacing w:after="0" w:line="240" w:lineRule="auto"/>
      </w:pPr>
      <w:r>
        <w:separator/>
      </w:r>
    </w:p>
  </w:footnote>
  <w:footnote w:type="continuationSeparator" w:id="0">
    <w:p w:rsidR="00736033" w:rsidRDefault="00736033" w:rsidP="0018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62D7"/>
    <w:multiLevelType w:val="hybridMultilevel"/>
    <w:tmpl w:val="6ECE66CE"/>
    <w:lvl w:ilvl="0" w:tplc="E9F03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A0E3E5F"/>
    <w:multiLevelType w:val="hybridMultilevel"/>
    <w:tmpl w:val="ABFC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AB2"/>
    <w:rsid w:val="00014FDD"/>
    <w:rsid w:val="00167D29"/>
    <w:rsid w:val="0018362D"/>
    <w:rsid w:val="002150CD"/>
    <w:rsid w:val="003803C2"/>
    <w:rsid w:val="003D3AB2"/>
    <w:rsid w:val="00543850"/>
    <w:rsid w:val="00736033"/>
    <w:rsid w:val="00772F77"/>
    <w:rsid w:val="008E2614"/>
    <w:rsid w:val="00911033"/>
    <w:rsid w:val="009B36CD"/>
    <w:rsid w:val="00A86036"/>
    <w:rsid w:val="00AD3992"/>
    <w:rsid w:val="00B14790"/>
    <w:rsid w:val="00B84174"/>
    <w:rsid w:val="00CE4C95"/>
    <w:rsid w:val="00D74920"/>
    <w:rsid w:val="00E17A7B"/>
    <w:rsid w:val="00E55C1B"/>
    <w:rsid w:val="00E66BCE"/>
    <w:rsid w:val="00FC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62D"/>
  </w:style>
  <w:style w:type="paragraph" w:styleId="a6">
    <w:name w:val="footer"/>
    <w:basedOn w:val="a"/>
    <w:link w:val="a7"/>
    <w:uiPriority w:val="99"/>
    <w:unhideWhenUsed/>
    <w:rsid w:val="0018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62D"/>
  </w:style>
  <w:style w:type="paragraph" w:customStyle="1" w:styleId="western">
    <w:name w:val="western"/>
    <w:basedOn w:val="a"/>
    <w:rsid w:val="008E2614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62D"/>
  </w:style>
  <w:style w:type="paragraph" w:styleId="a6">
    <w:name w:val="footer"/>
    <w:basedOn w:val="a"/>
    <w:link w:val="a7"/>
    <w:uiPriority w:val="99"/>
    <w:unhideWhenUsed/>
    <w:rsid w:val="0018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A97A8-965F-40B4-80CF-7AEDE655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Краснова</dc:creator>
  <cp:lastModifiedBy>Специалист</cp:lastModifiedBy>
  <cp:revision>6</cp:revision>
  <dcterms:created xsi:type="dcterms:W3CDTF">2023-09-26T10:42:00Z</dcterms:created>
  <dcterms:modified xsi:type="dcterms:W3CDTF">2023-09-28T09:54:00Z</dcterms:modified>
</cp:coreProperties>
</file>